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BD3F5" w14:textId="77777777" w:rsidR="00F068AE" w:rsidRDefault="00F068AE"/>
    <w:p w14:paraId="2C0F39A5" w14:textId="77777777" w:rsidR="00FA10A7" w:rsidRDefault="00FA10A7">
      <w:pPr>
        <w:pBdr>
          <w:bottom w:val="single" w:sz="12" w:space="1" w:color="auto"/>
        </w:pBdr>
      </w:pPr>
    </w:p>
    <w:p w14:paraId="5F232809" w14:textId="77777777" w:rsidR="00FA10A7" w:rsidRDefault="00FA10A7"/>
    <w:p w14:paraId="62C3CAD7" w14:textId="77777777" w:rsidR="00FA10A7" w:rsidRDefault="00FA10A7"/>
    <w:p w14:paraId="0C4997B0" w14:textId="77777777" w:rsidR="00FA10A7" w:rsidRDefault="00FA10A7"/>
    <w:p w14:paraId="7E4CFEE5" w14:textId="77777777" w:rsidR="00FD24A8" w:rsidRDefault="00FD24A8"/>
    <w:p w14:paraId="6ADB8DBA" w14:textId="77777777" w:rsidR="00FD24A8" w:rsidRDefault="00FD24A8"/>
    <w:p w14:paraId="03D9000D" w14:textId="77777777" w:rsidR="00FA10A7" w:rsidRDefault="00FA10A7" w:rsidP="00FA10A7">
      <w:pPr>
        <w:jc w:val="center"/>
        <w:rPr>
          <w:sz w:val="32"/>
          <w:szCs w:val="32"/>
        </w:rPr>
      </w:pPr>
      <w:bookmarkStart w:id="0" w:name="_Hlk152547507"/>
      <w:r>
        <w:rPr>
          <w:sz w:val="32"/>
          <w:szCs w:val="32"/>
        </w:rPr>
        <w:t>ENTER GOULDNER: THE NEW CLASS PROJECT IN THE TRUMPIAN VORTEX*</w:t>
      </w:r>
    </w:p>
    <w:bookmarkEnd w:id="0"/>
    <w:p w14:paraId="36E3A05B" w14:textId="77777777" w:rsidR="00FA10A7" w:rsidRDefault="00FA10A7" w:rsidP="00FA10A7">
      <w:pPr>
        <w:jc w:val="center"/>
      </w:pPr>
    </w:p>
    <w:p w14:paraId="558B8E49" w14:textId="77777777" w:rsidR="00FA10A7" w:rsidRDefault="00FA10A7" w:rsidP="00FA10A7">
      <w:pPr>
        <w:jc w:val="center"/>
      </w:pPr>
    </w:p>
    <w:p w14:paraId="65DE6E71" w14:textId="77777777" w:rsidR="00FA10A7" w:rsidRDefault="00FA10A7" w:rsidP="00FA10A7">
      <w:pPr>
        <w:jc w:val="center"/>
      </w:pPr>
    </w:p>
    <w:p w14:paraId="213FE2C8" w14:textId="77777777" w:rsidR="00FA10A7" w:rsidRDefault="00FA10A7" w:rsidP="00FA10A7">
      <w:pPr>
        <w:jc w:val="center"/>
      </w:pPr>
    </w:p>
    <w:p w14:paraId="2AEBE48E" w14:textId="77777777" w:rsidR="00FA10A7" w:rsidRDefault="00FA10A7" w:rsidP="00FA10A7">
      <w:pPr>
        <w:jc w:val="center"/>
      </w:pPr>
    </w:p>
    <w:p w14:paraId="36ABE385" w14:textId="77777777" w:rsidR="00FA10A7" w:rsidRDefault="00FA10A7" w:rsidP="00FA10A7">
      <w:pPr>
        <w:jc w:val="center"/>
      </w:pPr>
    </w:p>
    <w:p w14:paraId="7B44272D" w14:textId="77777777" w:rsidR="00FA10A7" w:rsidRDefault="00FA10A7" w:rsidP="00FA10A7">
      <w:pPr>
        <w:jc w:val="center"/>
      </w:pPr>
    </w:p>
    <w:p w14:paraId="009FDC97" w14:textId="77777777" w:rsidR="00FA10A7" w:rsidRDefault="00FA10A7" w:rsidP="00FA10A7">
      <w:pPr>
        <w:jc w:val="center"/>
      </w:pPr>
    </w:p>
    <w:p w14:paraId="0FDE4E45" w14:textId="77777777" w:rsidR="00FA10A7" w:rsidRDefault="00FA10A7" w:rsidP="00FA10A7">
      <w:pPr>
        <w:jc w:val="center"/>
      </w:pPr>
    </w:p>
    <w:p w14:paraId="5E6D767F" w14:textId="77777777" w:rsidR="00FA10A7" w:rsidRDefault="00FA10A7" w:rsidP="00FA10A7">
      <w:pPr>
        <w:jc w:val="center"/>
      </w:pPr>
    </w:p>
    <w:p w14:paraId="2867CBC7" w14:textId="77777777" w:rsidR="00FA10A7" w:rsidRDefault="00FA10A7" w:rsidP="00FA10A7">
      <w:pPr>
        <w:jc w:val="center"/>
      </w:pPr>
    </w:p>
    <w:p w14:paraId="31016729" w14:textId="77777777" w:rsidR="00FA10A7" w:rsidRDefault="00FA10A7" w:rsidP="00FA10A7">
      <w:pPr>
        <w:jc w:val="center"/>
      </w:pPr>
    </w:p>
    <w:p w14:paraId="1DDF6FE1" w14:textId="77777777" w:rsidR="00FA10A7" w:rsidRDefault="00FA10A7" w:rsidP="00FA10A7">
      <w:pPr>
        <w:jc w:val="center"/>
      </w:pPr>
      <w:r>
        <w:t>Jeff Manza</w:t>
      </w:r>
    </w:p>
    <w:p w14:paraId="1FD3D85E" w14:textId="77777777" w:rsidR="00FD24A8" w:rsidRDefault="00FD24A8" w:rsidP="00FA10A7">
      <w:pPr>
        <w:jc w:val="center"/>
      </w:pPr>
      <w:r>
        <w:t>Department of Sociology, New York University</w:t>
      </w:r>
    </w:p>
    <w:p w14:paraId="1D204885" w14:textId="77777777" w:rsidR="00FA10A7" w:rsidRDefault="00FA10A7" w:rsidP="00FA10A7">
      <w:pPr>
        <w:jc w:val="center"/>
      </w:pPr>
      <w:r>
        <w:t>manza@nyu.edu</w:t>
      </w:r>
    </w:p>
    <w:p w14:paraId="7A8ADCE5" w14:textId="77777777" w:rsidR="00FA10A7" w:rsidRDefault="00FA10A7" w:rsidP="00FA10A7">
      <w:pPr>
        <w:jc w:val="center"/>
      </w:pPr>
      <w:r>
        <w:t>June 2025</w:t>
      </w:r>
    </w:p>
    <w:p w14:paraId="3C494171" w14:textId="77777777" w:rsidR="00FD24A8" w:rsidRDefault="00FD24A8" w:rsidP="00FA10A7">
      <w:pPr>
        <w:jc w:val="center"/>
      </w:pPr>
    </w:p>
    <w:p w14:paraId="61605674" w14:textId="77777777" w:rsidR="00FD24A8" w:rsidRDefault="00FD24A8" w:rsidP="00FA10A7">
      <w:pPr>
        <w:jc w:val="center"/>
      </w:pPr>
    </w:p>
    <w:p w14:paraId="47E18824" w14:textId="77777777" w:rsidR="00FD24A8" w:rsidRDefault="00FD24A8" w:rsidP="00FA10A7">
      <w:pPr>
        <w:jc w:val="center"/>
      </w:pPr>
    </w:p>
    <w:p w14:paraId="3230AB6A" w14:textId="77777777" w:rsidR="00FD24A8" w:rsidRDefault="00FD24A8" w:rsidP="00FA10A7">
      <w:pPr>
        <w:jc w:val="center"/>
      </w:pPr>
    </w:p>
    <w:p w14:paraId="102CCF49" w14:textId="77777777" w:rsidR="00FD24A8" w:rsidRDefault="00FD24A8" w:rsidP="00FA10A7">
      <w:pPr>
        <w:jc w:val="center"/>
      </w:pPr>
    </w:p>
    <w:p w14:paraId="2218EBD4" w14:textId="77777777" w:rsidR="00FD24A8" w:rsidRDefault="00FD24A8" w:rsidP="00FA10A7">
      <w:pPr>
        <w:pBdr>
          <w:bottom w:val="single" w:sz="6" w:space="1" w:color="auto"/>
        </w:pBdr>
        <w:jc w:val="center"/>
      </w:pPr>
    </w:p>
    <w:p w14:paraId="311BE25B" w14:textId="77777777" w:rsidR="00EF72AC" w:rsidRDefault="00EF72AC" w:rsidP="00FA10A7">
      <w:pPr>
        <w:pBdr>
          <w:bottom w:val="single" w:sz="6" w:space="1" w:color="auto"/>
        </w:pBdr>
        <w:jc w:val="center"/>
      </w:pPr>
    </w:p>
    <w:p w14:paraId="15C79BB2" w14:textId="77777777" w:rsidR="00EF72AC" w:rsidRDefault="00EF72AC" w:rsidP="00FA10A7">
      <w:pPr>
        <w:pBdr>
          <w:bottom w:val="single" w:sz="6" w:space="1" w:color="auto"/>
        </w:pBdr>
        <w:jc w:val="center"/>
      </w:pPr>
    </w:p>
    <w:p w14:paraId="25ACBEF4" w14:textId="77777777" w:rsidR="00EF72AC" w:rsidRDefault="00EF72AC" w:rsidP="00FA10A7">
      <w:pPr>
        <w:pBdr>
          <w:bottom w:val="single" w:sz="6" w:space="1" w:color="auto"/>
        </w:pBdr>
        <w:jc w:val="center"/>
      </w:pPr>
    </w:p>
    <w:p w14:paraId="6F264E76" w14:textId="77777777" w:rsidR="00EF72AC" w:rsidRDefault="00EF72AC" w:rsidP="00FA10A7">
      <w:pPr>
        <w:pBdr>
          <w:bottom w:val="single" w:sz="6" w:space="1" w:color="auto"/>
        </w:pBdr>
        <w:jc w:val="center"/>
      </w:pPr>
    </w:p>
    <w:p w14:paraId="2B9CEB12" w14:textId="77777777" w:rsidR="00EF72AC" w:rsidRDefault="00EF72AC" w:rsidP="00FA10A7">
      <w:pPr>
        <w:pBdr>
          <w:bottom w:val="single" w:sz="6" w:space="1" w:color="auto"/>
        </w:pBdr>
        <w:jc w:val="center"/>
      </w:pPr>
    </w:p>
    <w:p w14:paraId="3DF2E216" w14:textId="77777777" w:rsidR="00FD24A8" w:rsidRDefault="00FD24A8" w:rsidP="00FA10A7">
      <w:pPr>
        <w:jc w:val="center"/>
      </w:pPr>
    </w:p>
    <w:p w14:paraId="29D849F3" w14:textId="77777777" w:rsidR="00FD24A8" w:rsidRDefault="00FD24A8" w:rsidP="00FA10A7">
      <w:pPr>
        <w:jc w:val="center"/>
      </w:pPr>
    </w:p>
    <w:p w14:paraId="70894C5F" w14:textId="18D68564" w:rsidR="00FA10A7" w:rsidRDefault="00FD24A8" w:rsidP="00554DB9">
      <w:r>
        <w:t xml:space="preserve">*ACKNOWLEDGEMENTS: I am extremely grateful to </w:t>
      </w:r>
      <w:r w:rsidR="00DF1B99">
        <w:t xml:space="preserve">Bart </w:t>
      </w:r>
      <w:proofErr w:type="spellStart"/>
      <w:r w:rsidR="00DF1B99">
        <w:t>Bonikowski</w:t>
      </w:r>
      <w:proofErr w:type="spellEnd"/>
      <w:r w:rsidR="00DF1B99">
        <w:t xml:space="preserve">, </w:t>
      </w:r>
      <w:r>
        <w:t xml:space="preserve">Neil Gross, </w:t>
      </w:r>
      <w:r w:rsidR="00DF1B99">
        <w:t xml:space="preserve">Jerome </w:t>
      </w:r>
      <w:proofErr w:type="spellStart"/>
      <w:r w:rsidR="00DF1B99">
        <w:t>Karabel</w:t>
      </w:r>
      <w:proofErr w:type="spellEnd"/>
      <w:r w:rsidR="00DF1B99">
        <w:t xml:space="preserve">, </w:t>
      </w:r>
      <w:r>
        <w:t xml:space="preserve">John Levi Martin, and the late Michael </w:t>
      </w:r>
      <w:proofErr w:type="spellStart"/>
      <w:r>
        <w:t>Burawoy</w:t>
      </w:r>
      <w:proofErr w:type="spellEnd"/>
      <w:r>
        <w:t xml:space="preserve"> for their suggestions and guidance, and, perhaps more importantly, their encouragement to push ahead with a demanding paper. </w:t>
      </w:r>
      <w:bookmarkStart w:id="1" w:name="_GoBack"/>
      <w:bookmarkEnd w:id="1"/>
      <w:r>
        <w:t>I also received two of the finest reviews I’ve ever received</w:t>
      </w:r>
      <w:r w:rsidR="003A4773">
        <w:t>, which fundamentally reoriented the paper,</w:t>
      </w:r>
      <w:r>
        <w:t xml:space="preserve"> from the anonymous </w:t>
      </w:r>
      <w:r>
        <w:rPr>
          <w:i/>
        </w:rPr>
        <w:t xml:space="preserve">Theory and Social Inquiry </w:t>
      </w:r>
      <w:r>
        <w:t>reviewers. I cannot thank them</w:t>
      </w:r>
      <w:r w:rsidR="003A4773">
        <w:t xml:space="preserve">—nor </w:t>
      </w:r>
      <w:r>
        <w:rPr>
          <w:i/>
        </w:rPr>
        <w:t xml:space="preserve">TSI </w:t>
      </w:r>
      <w:r>
        <w:t>editors Chandra Mukerji and Monica Prasad</w:t>
      </w:r>
      <w:r w:rsidR="003A4773">
        <w:t xml:space="preserve">, who provided further suggestions—enough. </w:t>
      </w:r>
      <w:r>
        <w:t>Max Rosenblum provided expert research assistance.</w:t>
      </w:r>
      <w:r w:rsidR="00554DB9">
        <w:t xml:space="preserve"> </w:t>
      </w:r>
    </w:p>
    <w:sectPr w:rsidR="00FA1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A7"/>
    <w:rsid w:val="003A4773"/>
    <w:rsid w:val="00554DB9"/>
    <w:rsid w:val="005F2467"/>
    <w:rsid w:val="00DF1B99"/>
    <w:rsid w:val="00EF72AC"/>
    <w:rsid w:val="00F068AE"/>
    <w:rsid w:val="00FA10A7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D429"/>
  <w15:chartTrackingRefBased/>
  <w15:docId w15:val="{D2DEAA00-B8A7-45F5-9577-CA9C01EC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A4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Manza</dc:creator>
  <cp:keywords/>
  <dc:description/>
  <cp:lastModifiedBy>Jeff Manza</cp:lastModifiedBy>
  <cp:revision>2</cp:revision>
  <dcterms:created xsi:type="dcterms:W3CDTF">2025-06-30T05:54:00Z</dcterms:created>
  <dcterms:modified xsi:type="dcterms:W3CDTF">2025-06-30T05:54:00Z</dcterms:modified>
</cp:coreProperties>
</file>